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9D" w:rsidRDefault="00EF53CA">
      <w:r>
        <w:t xml:space="preserve">Elenco riferimenti </w:t>
      </w:r>
      <w:proofErr w:type="spellStart"/>
      <w:r>
        <w:t>biblio</w:t>
      </w:r>
      <w:proofErr w:type="spellEnd"/>
      <w:r w:rsidR="00397ADF">
        <w:t xml:space="preserve"> per g</w:t>
      </w:r>
      <w:r w:rsidR="00E86A09">
        <w:t>hiaccio</w:t>
      </w:r>
      <w:r>
        <w:t>:</w:t>
      </w:r>
    </w:p>
    <w:p w:rsidR="00EF53CA" w:rsidRPr="00EF53CA" w:rsidRDefault="00EF53CA" w:rsidP="00EF53CA">
      <w:pPr>
        <w:rPr>
          <w:lang w:val="en-GB"/>
        </w:rPr>
      </w:pPr>
      <w:r w:rsidRPr="00EF53CA">
        <w:rPr>
          <w:lang w:val="en-GB"/>
        </w:rPr>
        <w:t>Ice in Fisheries – J. Graham, W. A. Johnston</w:t>
      </w:r>
      <w:r>
        <w:rPr>
          <w:lang w:val="en-GB"/>
        </w:rPr>
        <w:t xml:space="preserve"> </w:t>
      </w:r>
      <w:r w:rsidRPr="00EF53CA">
        <w:rPr>
          <w:lang w:val="en-GB"/>
        </w:rPr>
        <w:t>and F. J. Nicholson</w:t>
      </w:r>
      <w:r>
        <w:rPr>
          <w:lang w:val="en-GB"/>
        </w:rPr>
        <w:t xml:space="preserve"> - </w:t>
      </w:r>
      <w:r w:rsidRPr="00EF53CA">
        <w:rPr>
          <w:lang w:val="en-GB"/>
        </w:rPr>
        <w:t>1992 – FAO</w:t>
      </w:r>
    </w:p>
    <w:p w:rsidR="00EF53CA" w:rsidRPr="00A23A75" w:rsidRDefault="004C28D9">
      <w:pPr>
        <w:rPr>
          <w:lang w:val="en-GB"/>
        </w:rPr>
      </w:pPr>
      <w:hyperlink r:id="rId5" w:anchor="Contents" w:history="1">
        <w:r w:rsidR="00EF53CA" w:rsidRPr="00A23A75">
          <w:rPr>
            <w:rStyle w:val="Collegamentoipertestuale"/>
            <w:lang w:val="en-GB"/>
          </w:rPr>
          <w:t>http://www.fao.org/docrep/T0713E/T0713E00.htm#Contents</w:t>
        </w:r>
      </w:hyperlink>
    </w:p>
    <w:p w:rsidR="00EF53CA" w:rsidRPr="00A23A75" w:rsidRDefault="00A23A75">
      <w:r w:rsidRPr="00A23A75">
        <w:t>Sito Ministero della Sanità –</w:t>
      </w:r>
      <w:r w:rsidR="004C28D9">
        <w:t xml:space="preserve"> Malatti</w:t>
      </w:r>
      <w:r w:rsidRPr="00A23A75">
        <w:t>e infettive</w:t>
      </w:r>
    </w:p>
    <w:p w:rsidR="00A23A75" w:rsidRDefault="00A23A75">
      <w:r>
        <w:t xml:space="preserve">Prevenzione gastroenteriti: </w:t>
      </w:r>
      <w:hyperlink r:id="rId6" w:history="1">
        <w:r w:rsidRPr="00E90004">
          <w:rPr>
            <w:rStyle w:val="Collegamentoipertestuale"/>
          </w:rPr>
          <w:t>http://www.salute.gov.it/portale/salute/p1_5.jsp?lingua=italiano&amp;id=173&amp;area=Malattie_infettive</w:t>
        </w:r>
      </w:hyperlink>
    </w:p>
    <w:p w:rsidR="00A23A75" w:rsidRDefault="00A23A75">
      <w:r>
        <w:t>Prevenzione epatite A:</w:t>
      </w:r>
    </w:p>
    <w:p w:rsidR="00A23A75" w:rsidRDefault="00A23A75">
      <w:hyperlink r:id="rId7" w:history="1">
        <w:r w:rsidRPr="00E90004">
          <w:rPr>
            <w:rStyle w:val="Collegamentoipertestuale"/>
          </w:rPr>
          <w:t>http://www.salute.gov.it/portale/salute/p1_5.jsp?lingua=italiano&amp;id=127&amp;area=Malattie_infettive</w:t>
        </w:r>
      </w:hyperlink>
    </w:p>
    <w:p w:rsidR="00A23A75" w:rsidRDefault="00397ADF">
      <w:r>
        <w:t>Effetto temperatura su sviluppo microbico:</w:t>
      </w:r>
    </w:p>
    <w:p w:rsidR="00397ADF" w:rsidRDefault="00397ADF">
      <w:hyperlink r:id="rId8" w:history="1">
        <w:r w:rsidRPr="00E90004">
          <w:rPr>
            <w:rStyle w:val="Collegamentoipertestuale"/>
          </w:rPr>
          <w:t>http://www.biotecharticles.com/Biology-Article/Effect-of-Low-Temperature-on-Bacterial-Growth-721.html</w:t>
        </w:r>
      </w:hyperlink>
    </w:p>
    <w:p w:rsidR="00397ADF" w:rsidRDefault="004C28D9">
      <w:hyperlink r:id="rId9" w:history="1">
        <w:r w:rsidRPr="00E90004">
          <w:rPr>
            <w:rStyle w:val="Collegamentoipertestuale"/>
          </w:rPr>
          <w:t>http://onlinelibrary.wiley.com/doi/10.1111/j.1574-6941.1999.tb00639.x/pdf</w:t>
        </w:r>
      </w:hyperlink>
    </w:p>
    <w:p w:rsidR="004C28D9" w:rsidRDefault="004C28D9">
      <w:hyperlink r:id="rId10" w:history="1">
        <w:r w:rsidRPr="00E90004">
          <w:rPr>
            <w:rStyle w:val="Collegamentoipertestuale"/>
          </w:rPr>
          <w:t>http://textbookofbacteriology.net/nutgro_5.html</w:t>
        </w:r>
      </w:hyperlink>
    </w:p>
    <w:p w:rsidR="004C28D9" w:rsidRDefault="004C28D9">
      <w:hyperlink r:id="rId11" w:history="1">
        <w:r w:rsidRPr="00E90004">
          <w:rPr>
            <w:rStyle w:val="Collegamentoipertestuale"/>
          </w:rPr>
          <w:t>http://www.ias.ac.in/jbiosci/october1998/423.pdf</w:t>
        </w:r>
      </w:hyperlink>
    </w:p>
    <w:p w:rsidR="004C28D9" w:rsidRDefault="004C28D9">
      <w:bookmarkStart w:id="0" w:name="_GoBack"/>
      <w:bookmarkEnd w:id="0"/>
    </w:p>
    <w:p w:rsidR="00A23A75" w:rsidRPr="00A23A75" w:rsidRDefault="00A23A75"/>
    <w:sectPr w:rsidR="00A23A75" w:rsidRPr="00A23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CA"/>
    <w:rsid w:val="00397ADF"/>
    <w:rsid w:val="004C28D9"/>
    <w:rsid w:val="00604DD0"/>
    <w:rsid w:val="00A2279D"/>
    <w:rsid w:val="00A23A75"/>
    <w:rsid w:val="00B948DA"/>
    <w:rsid w:val="00E86A09"/>
    <w:rsid w:val="00E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948D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48DA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EF5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948D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948DA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EF5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echarticles.com/Biology-Article/Effect-of-Low-Temperature-on-Bacterial-Growth-72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lute.gov.it/portale/salute/p1_5.jsp?lingua=italiano&amp;id=127&amp;area=Malattie_infettiv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lute.gov.it/portale/salute/p1_5.jsp?lingua=italiano&amp;id=173&amp;area=Malattie_infettive" TargetMode="External"/><Relationship Id="rId11" Type="http://schemas.openxmlformats.org/officeDocument/2006/relationships/hyperlink" Target="http://www.ias.ac.in/jbiosci/october1998/423.pdf" TargetMode="External"/><Relationship Id="rId5" Type="http://schemas.openxmlformats.org/officeDocument/2006/relationships/hyperlink" Target="http://www.fao.org/docrep/T0713E/T0713E00.htm" TargetMode="External"/><Relationship Id="rId10" Type="http://schemas.openxmlformats.org/officeDocument/2006/relationships/hyperlink" Target="http://textbookofbacteriology.net/nutgro_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111/j.1574-6941.1999.tb00639.x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4</cp:revision>
  <dcterms:created xsi:type="dcterms:W3CDTF">2015-02-02T11:26:00Z</dcterms:created>
  <dcterms:modified xsi:type="dcterms:W3CDTF">2015-02-03T10:52:00Z</dcterms:modified>
</cp:coreProperties>
</file>